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The Skills Map for Syria: How to Build a Career Locally and Remotely</w:t>
      </w:r>
    </w:p>
    <w:p>
      <w:pPr/>
      <w:r>
        <w:rPr>
          <w:i/>
          <w:color w:val="64736B"/>
        </w:rPr>
        <w:t>Ander · 2026-07-29</w:t>
      </w:r>
    </w:p>
    <w:p>
      <w:pPr>
        <w:spacing w:after="220"/>
      </w:pPr>
      <w:r>
        <w:rPr>
          <w:i/>
        </w:rPr>
        <w:t>A guide to choosing a demanded skill, building a portfolio, learning with a plan, and accessing local training, employment and compliant digital opportunities.</w:t>
      </w:r>
    </w:p>
    <w:p>
      <w:pPr>
        <w:spacing w:after="140"/>
      </w:pPr>
      <w:r>
        <w:rPr>
          <w:sz w:val="24"/>
          <w:szCs w:val="24"/>
        </w:rPr>
        <w:t xml:space="preserve">This article is not a promise of quick profit and it is not a single formula for every Syrian city or household. It is a practical guide for thinking calmly, testing an idea before spending heavily, and reducing avoidable mistakes. Conditions differ by governorate and even by neighbourhood, so every step should be treated as a small measurable experiment rather than an irreversible decision.</w:t>
      </w:r>
    </w:p>
    <w:p>
      <w:pPr>
        <w:spacing w:after="140"/>
      </w:pPr>
      <w:r>
        <w:rPr>
          <w:sz w:val="24"/>
          <w:szCs w:val="24"/>
        </w:rPr>
        <w:t xml:space="preserve">Recent official sources repeatedly connect recovery with jobs, small enterprises, market-aligned skills, restored services and functioning local markets. This guide therefore focuses on decisions that an individual or small team can test within a limited scope, while recognising that policy, finance and infrastructure are larger constraints that no individual can solve alone.</w:t>
      </w:r>
    </w:p>
    <w:p>
      <w:pPr>
        <w:spacing w:after="140"/>
      </w:pPr>
      <w:r>
        <w:rPr>
          <w:sz w:val="24"/>
          <w:szCs w:val="24"/>
        </w:rPr>
        <w:t xml:space="preserve">1. Read the labour market as it is</w:t>
      </w:r>
    </w:p>
    <w:p>
      <w:pPr>
        <w:spacing w:after="140"/>
      </w:pPr>
      <w:r>
        <w:rPr>
          <w:sz w:val="24"/>
          <w:szCs w:val="24"/>
        </w:rPr>
        <w:t xml:space="preserve">The practical point of this section is: Distinguishing real demand from careers that are merely popular online. In Syria, general advice is not enough. The idea must become a decision that fits available resources, changing prices, uneven infrastructure, and different patterns of demand. Observe people as they are: what do they repeatedly buy, what do they postpone, which service causes frustration, and which problem is painful enough that someone will pay for a reliable solution?</w:t>
      </w:r>
    </w:p>
    <w:p>
      <w:pPr>
        <w:spacing w:after="140"/>
      </w:pPr>
      <w:r>
        <w:rPr>
          <w:sz w:val="24"/>
          <w:szCs w:val="24"/>
        </w:rPr>
        <w:t xml:space="preserve">Turn the idea into action by separating observation, decision and execution. Work through these steps in order: review local vacancies; speak with employers; observe new projects; record repeated skills. Do not attempt everything in one day. Record what you learn after each step, then change the plan according to evidence rather than excitement, fear, or pressure from other people.</w:t>
      </w:r>
    </w:p>
    <w:p>
      <w:pPr>
        <w:spacing w:after="140"/>
      </w:pPr>
      <w:r>
        <w:rPr>
          <w:sz w:val="24"/>
          <w:szCs w:val="24"/>
        </w:rPr>
        <w:t xml:space="preserve">review local vacancies</w:t>
      </w:r>
    </w:p>
    <w:p>
      <w:pPr>
        <w:spacing w:after="140"/>
      </w:pPr>
      <w:r>
        <w:rPr>
          <w:sz w:val="24"/>
          <w:szCs w:val="24"/>
        </w:rPr>
        <w:t xml:space="preserve">speak with employers</w:t>
      </w:r>
    </w:p>
    <w:p>
      <w:pPr>
        <w:spacing w:after="140"/>
      </w:pPr>
      <w:r>
        <w:rPr>
          <w:sz w:val="24"/>
          <w:szCs w:val="24"/>
        </w:rPr>
        <w:t xml:space="preserve">observe new projects</w:t>
      </w:r>
    </w:p>
    <w:p>
      <w:pPr>
        <w:spacing w:after="140"/>
      </w:pPr>
      <w:r>
        <w:rPr>
          <w:sz w:val="24"/>
          <w:szCs w:val="24"/>
        </w:rPr>
        <w:t xml:space="preserve">record repeated skills</w:t>
      </w:r>
    </w:p>
    <w:p>
      <w:pPr>
        <w:spacing w:after="140"/>
      </w:pPr>
      <w:r>
        <w:rPr>
          <w:sz w:val="24"/>
          <w:szCs w:val="24"/>
        </w:rPr>
        <w:t xml:space="preserve">A realistic illustration is: A student assumes coding is the only future, then sees persistent local demand for practical accounting and inventory management The example does not guarantee a result; it shows how a small decision can be built on real information. Start with a limited version, measure time, cost, customer satisfaction and repeat demand, and expand only after a positive result appears more than once.</w:t>
      </w:r>
    </w:p>
    <w:p>
      <w:pPr>
        <w:spacing w:after="140"/>
      </w:pPr>
      <w:r>
        <w:rPr>
          <w:sz w:val="24"/>
          <w:szCs w:val="24"/>
        </w:rPr>
        <w:t xml:space="preserve">A necessary caution is: Do not base a multi-year decision on one post or one exceptional success story. Always ask what the most reasonable downside could be and define a loss limit before starting. Keep a simple record of prices, expenses, orders and unpaid amounts, and review it weekly. In difficult environments, resilience is built through discipline and fast adjustment, not courage alone.</w:t>
      </w:r>
    </w:p>
    <w:p>
      <w:pPr>
        <w:spacing w:after="140"/>
      </w:pPr>
      <w:r>
        <w:rPr>
          <w:sz w:val="24"/>
          <w:szCs w:val="24"/>
        </w:rPr>
        <w:t xml:space="preserve">2. Map your existing skills</w:t>
      </w:r>
    </w:p>
    <w:p>
      <w:pPr>
        <w:spacing w:after="140"/>
      </w:pPr>
      <w:r>
        <w:rPr>
          <w:sz w:val="24"/>
          <w:szCs w:val="24"/>
        </w:rPr>
        <w:t xml:space="preserve">The practical point of this section is: Separating qualifications, experience, learning ability and transferable skills. In Syria, general advice is not enough. The idea must become a decision that fits available resources, changing prices, uneven infrastructure, and different patterns of demand. Observe people as they are: what do they repeatedly buy, what do they postpone, which service causes frustration, and which problem is painful enough that someone will pay for a reliable solution?</w:t>
      </w:r>
    </w:p>
    <w:p>
      <w:pPr>
        <w:spacing w:after="140"/>
      </w:pPr>
      <w:r>
        <w:rPr>
          <w:sz w:val="24"/>
          <w:szCs w:val="24"/>
        </w:rPr>
        <w:t xml:space="preserve">Turn the idea into action by separating observation, decision and execution. Work through these steps in order: list technical skills; communication skills; past experiences; weaknesses; evidence for each skill. Do not attempt everything in one day. Record what you learn after each step, then change the plan according to evidence rather than excitement, fear, or pressure from other people.</w:t>
      </w:r>
    </w:p>
    <w:p>
      <w:pPr>
        <w:spacing w:after="140"/>
      </w:pPr>
      <w:r>
        <w:rPr>
          <w:sz w:val="24"/>
          <w:szCs w:val="24"/>
        </w:rPr>
        <w:t xml:space="preserve">list technical skills</w:t>
      </w:r>
    </w:p>
    <w:p>
      <w:pPr>
        <w:spacing w:after="140"/>
      </w:pPr>
      <w:r>
        <w:rPr>
          <w:sz w:val="24"/>
          <w:szCs w:val="24"/>
        </w:rPr>
        <w:t xml:space="preserve">communication skills</w:t>
      </w:r>
    </w:p>
    <w:p>
      <w:pPr>
        <w:spacing w:after="140"/>
      </w:pPr>
      <w:r>
        <w:rPr>
          <w:sz w:val="24"/>
          <w:szCs w:val="24"/>
        </w:rPr>
        <w:t xml:space="preserve">past experiences</w:t>
      </w:r>
    </w:p>
    <w:p>
      <w:pPr>
        <w:spacing w:after="140"/>
      </w:pPr>
      <w:r>
        <w:rPr>
          <w:sz w:val="24"/>
          <w:szCs w:val="24"/>
        </w:rPr>
        <w:t xml:space="preserve">weaknesses</w:t>
      </w:r>
    </w:p>
    <w:p>
      <w:pPr>
        <w:spacing w:after="140"/>
      </w:pPr>
      <w:r>
        <w:rPr>
          <w:sz w:val="24"/>
          <w:szCs w:val="24"/>
        </w:rPr>
        <w:t xml:space="preserve">evidence for each skill</w:t>
      </w:r>
    </w:p>
    <w:p>
      <w:pPr>
        <w:spacing w:after="140"/>
      </w:pPr>
      <w:r>
        <w:rPr>
          <w:sz w:val="24"/>
          <w:szCs w:val="24"/>
        </w:rPr>
        <w:t xml:space="preserve">A realistic illustration is: A construction worker realises that measurement and coordination experience can lead to estimating and supervision The example does not guarantee a result; it shows how a small decision can be built on real information. Start with a limited version, measure time, cost, customer satisfaction and repeat demand, and expand only after a positive result appears more than once.</w:t>
      </w:r>
    </w:p>
    <w:p>
      <w:pPr>
        <w:spacing w:after="140"/>
      </w:pPr>
      <w:r>
        <w:rPr>
          <w:sz w:val="24"/>
          <w:szCs w:val="24"/>
        </w:rPr>
        <w:t xml:space="preserve">A necessary caution is: Do not say you have no skill; identify tasks you complete repeatedly and reliably. Always ask what the most reasonable downside could be and define a loss limit before starting. Keep a simple record of prices, expenses, orders and unpaid amounts, and review it weekly. In difficult environments, resilience is built through discipline and fast adjustment, not courage alone.</w:t>
      </w:r>
    </w:p>
    <w:p>
      <w:pPr>
        <w:spacing w:after="140"/>
      </w:pPr>
      <w:r>
        <w:rPr>
          <w:sz w:val="24"/>
          <w:szCs w:val="24"/>
        </w:rPr>
        <w:t xml:space="preserve">3. Choose a career family</w:t>
      </w:r>
    </w:p>
    <w:p>
      <w:pPr>
        <w:spacing w:after="140"/>
      </w:pPr>
      <w:r>
        <w:rPr>
          <w:sz w:val="24"/>
          <w:szCs w:val="24"/>
        </w:rPr>
        <w:t xml:space="preserve">The practical point of this section is: Building a path with connected roles so you can move when demand changes. In Syria, general advice is not enough. The idea must become a decision that fits available resources, changing prices, uneven infrastructure, and different patterns of demand. Observe people as they are: what do they repeatedly buy, what do they postpone, which service causes frustration, and which problem is painful enough that someone will pay for a reliable solution?</w:t>
      </w:r>
    </w:p>
    <w:p>
      <w:pPr>
        <w:spacing w:after="140"/>
      </w:pPr>
      <w:r>
        <w:rPr>
          <w:sz w:val="24"/>
          <w:szCs w:val="24"/>
        </w:rPr>
        <w:t xml:space="preserve">Turn the idea into action by separating observation, decision and execution. Work through these steps in order: choose a sector; define entry role; intermediate role; specialist role; supporting skill. Do not attempt everything in one day. Record what you learn after each step, then change the plan according to evidence rather than excitement, fear, or pressure from other people.</w:t>
      </w:r>
    </w:p>
    <w:p>
      <w:pPr>
        <w:spacing w:after="140"/>
      </w:pPr>
      <w:r>
        <w:rPr>
          <w:sz w:val="24"/>
          <w:szCs w:val="24"/>
        </w:rPr>
        <w:t xml:space="preserve">choose a sector</w:t>
      </w:r>
    </w:p>
    <w:p>
      <w:pPr>
        <w:spacing w:after="140"/>
      </w:pPr>
      <w:r>
        <w:rPr>
          <w:sz w:val="24"/>
          <w:szCs w:val="24"/>
        </w:rPr>
        <w:t xml:space="preserve">define entry role</w:t>
      </w:r>
    </w:p>
    <w:p>
      <w:pPr>
        <w:spacing w:after="140"/>
      </w:pPr>
      <w:r>
        <w:rPr>
          <w:sz w:val="24"/>
          <w:szCs w:val="24"/>
        </w:rPr>
        <w:t xml:space="preserve">intermediate role</w:t>
      </w:r>
    </w:p>
    <w:p>
      <w:pPr>
        <w:spacing w:after="140"/>
      </w:pPr>
      <w:r>
        <w:rPr>
          <w:sz w:val="24"/>
          <w:szCs w:val="24"/>
        </w:rPr>
        <w:t xml:space="preserve">specialist role</w:t>
      </w:r>
    </w:p>
    <w:p>
      <w:pPr>
        <w:spacing w:after="140"/>
      </w:pPr>
      <w:r>
        <w:rPr>
          <w:sz w:val="24"/>
          <w:szCs w:val="24"/>
        </w:rPr>
        <w:t xml:space="preserve">supporting skill</w:t>
      </w:r>
    </w:p>
    <w:p>
      <w:pPr>
        <w:spacing w:after="140"/>
      </w:pPr>
      <w:r>
        <w:rPr>
          <w:sz w:val="24"/>
          <w:szCs w:val="24"/>
        </w:rPr>
        <w:t xml:space="preserve">A realistic illustration is: A young person starts as an electrical assistant, learns solar systems, then maintenance and technical estimation The example does not guarantee a result; it shows how a small decision can be built on real information. Start with a limited version, measure time, cost, customer satisfaction and repeat demand, and expand only after a positive result appears more than once.</w:t>
      </w:r>
    </w:p>
    <w:p>
      <w:pPr>
        <w:spacing w:after="140"/>
      </w:pPr>
      <w:r>
        <w:rPr>
          <w:sz w:val="24"/>
          <w:szCs w:val="24"/>
        </w:rPr>
        <w:t xml:space="preserve">A necessary caution is: Do not lock yourself into a narrow title that makes experience difficult to transfer. Always ask what the most reasonable downside could be and define a loss limit before starting. Keep a simple record of prices, expenses, orders and unpaid amounts, and review it weekly. In difficult environments, resilience is built through discipline and fast adjustment, not courage alone.</w:t>
      </w:r>
    </w:p>
    <w:p>
      <w:pPr>
        <w:spacing w:after="140"/>
      </w:pPr>
      <w:r>
        <w:rPr>
          <w:sz w:val="24"/>
          <w:szCs w:val="24"/>
        </w:rPr>
        <w:t xml:space="preserve">4. Combine practical and digital skills</w:t>
      </w:r>
    </w:p>
    <w:p>
      <w:pPr>
        <w:spacing w:after="140"/>
      </w:pPr>
      <w:r>
        <w:rPr>
          <w:sz w:val="24"/>
          <w:szCs w:val="24"/>
        </w:rPr>
        <w:t xml:space="preserve">The practical point of this section is: Adding simple digital tools to a trade or sector to raise value and productivity. In Syria, general advice is not enough. The idea must become a decision that fits available resources, changing prices, uneven infrastructure, and different patterns of demand. Observe people as they are: what do they repeatedly buy, what do they postpone, which service causes frustration, and which problem is painful enough that someone will pay for a reliable solution?</w:t>
      </w:r>
    </w:p>
    <w:p>
      <w:pPr>
        <w:spacing w:after="140"/>
      </w:pPr>
      <w:r>
        <w:rPr>
          <w:sz w:val="24"/>
          <w:szCs w:val="24"/>
        </w:rPr>
        <w:t xml:space="preserve">Turn the idea into action by separating observation, decision and execution. Work through these steps in order: learn spreadsheets; professional communication; research; documentation; one specialised tool. Do not attempt everything in one day. Record what you learn after each step, then change the plan according to evidence rather than excitement, fear, or pressure from other people.</w:t>
      </w:r>
    </w:p>
    <w:p>
      <w:pPr>
        <w:spacing w:after="140"/>
      </w:pPr>
      <w:r>
        <w:rPr>
          <w:sz w:val="24"/>
          <w:szCs w:val="24"/>
        </w:rPr>
        <w:t xml:space="preserve">learn spreadsheets</w:t>
      </w:r>
    </w:p>
    <w:p>
      <w:pPr>
        <w:spacing w:after="140"/>
      </w:pPr>
      <w:r>
        <w:rPr>
          <w:sz w:val="24"/>
          <w:szCs w:val="24"/>
        </w:rPr>
        <w:t xml:space="preserve">professional communication</w:t>
      </w:r>
    </w:p>
    <w:p>
      <w:pPr>
        <w:spacing w:after="140"/>
      </w:pPr>
      <w:r>
        <w:rPr>
          <w:sz w:val="24"/>
          <w:szCs w:val="24"/>
        </w:rPr>
        <w:t xml:space="preserve">research</w:t>
      </w:r>
    </w:p>
    <w:p>
      <w:pPr>
        <w:spacing w:after="140"/>
      </w:pPr>
      <w:r>
        <w:rPr>
          <w:sz w:val="24"/>
          <w:szCs w:val="24"/>
        </w:rPr>
        <w:t xml:space="preserve">documentation</w:t>
      </w:r>
    </w:p>
    <w:p>
      <w:pPr>
        <w:spacing w:after="140"/>
      </w:pPr>
      <w:r>
        <w:rPr>
          <w:sz w:val="24"/>
          <w:szCs w:val="24"/>
        </w:rPr>
        <w:t xml:space="preserve">one specialised tool</w:t>
      </w:r>
    </w:p>
    <w:p>
      <w:pPr>
        <w:spacing w:after="140"/>
      </w:pPr>
      <w:r>
        <w:rPr>
          <w:sz w:val="24"/>
          <w:szCs w:val="24"/>
        </w:rPr>
        <w:t xml:space="preserve">A realistic illustration is: A tailor uses photography, digital measurement and order tracking to serve more shops The example does not guarantee a result; it shows how a small decision can be built on real information. Start with a limited version, measure time, cost, customer satisfaction and repeat demand, and expand only after a positive result appears more than once.</w:t>
      </w:r>
    </w:p>
    <w:p>
      <w:pPr>
        <w:spacing w:after="140"/>
      </w:pPr>
      <w:r>
        <w:rPr>
          <w:sz w:val="24"/>
          <w:szCs w:val="24"/>
        </w:rPr>
        <w:t xml:space="preserve">A necessary caution is: Digital skill does not always mean programming; it means using technology to solve real work. Always ask what the most reasonable downside could be and define a loss limit before starting. Keep a simple record of prices, expenses, orders and unpaid amounts, and review it weekly. In difficult environments, resilience is built through discipline and fast adjustment, not courage alone.</w:t>
      </w:r>
    </w:p>
    <w:p>
      <w:pPr>
        <w:spacing w:after="140"/>
      </w:pPr>
      <w:r>
        <w:rPr>
          <w:sz w:val="24"/>
          <w:szCs w:val="24"/>
        </w:rPr>
        <w:t xml:space="preserve">5. Build durable foundations</w:t>
      </w:r>
    </w:p>
    <w:p>
      <w:pPr>
        <w:spacing w:after="140"/>
      </w:pPr>
      <w:r>
        <w:rPr>
          <w:sz w:val="24"/>
          <w:szCs w:val="24"/>
        </w:rPr>
        <w:t xml:space="preserve">The practical point of this section is: Developing thinking, numeracy, language, safety and problem-solving alongside current tools. In Syria, general advice is not enough. The idea must become a decision that fits available resources, changing prices, uneven infrastructure, and different patterns of demand. Observe people as they are: what do they repeatedly buy, what do they postpone, which service causes frustration, and which problem is painful enough that someone will pay for a reliable solution?</w:t>
      </w:r>
    </w:p>
    <w:p>
      <w:pPr>
        <w:spacing w:after="140"/>
      </w:pPr>
      <w:r>
        <w:rPr>
          <w:sz w:val="24"/>
          <w:szCs w:val="24"/>
        </w:rPr>
        <w:t xml:space="preserve">Turn the idea into action by separating observation, decision and execution. Work through these steps in order: improve professional Arabic; functional English; numeracy; safety; time management. Do not attempt everything in one day. Record what you learn after each step, then change the plan according to evidence rather than excitement, fear, or pressure from other people.</w:t>
      </w:r>
    </w:p>
    <w:p>
      <w:pPr>
        <w:spacing w:after="140"/>
      </w:pPr>
      <w:r>
        <w:rPr>
          <w:sz w:val="24"/>
          <w:szCs w:val="24"/>
        </w:rPr>
        <w:t xml:space="preserve">improve professional Arabic</w:t>
      </w:r>
    </w:p>
    <w:p>
      <w:pPr>
        <w:spacing w:after="140"/>
      </w:pPr>
      <w:r>
        <w:rPr>
          <w:sz w:val="24"/>
          <w:szCs w:val="24"/>
        </w:rPr>
        <w:t xml:space="preserve">functional English</w:t>
      </w:r>
    </w:p>
    <w:p>
      <w:pPr>
        <w:spacing w:after="140"/>
      </w:pPr>
      <w:r>
        <w:rPr>
          <w:sz w:val="24"/>
          <w:szCs w:val="24"/>
        </w:rPr>
        <w:t xml:space="preserve">numeracy</w:t>
      </w:r>
    </w:p>
    <w:p>
      <w:pPr>
        <w:spacing w:after="140"/>
      </w:pPr>
      <w:r>
        <w:rPr>
          <w:sz w:val="24"/>
          <w:szCs w:val="24"/>
        </w:rPr>
        <w:t xml:space="preserve">safety</w:t>
      </w:r>
    </w:p>
    <w:p>
      <w:pPr>
        <w:spacing w:after="140"/>
      </w:pPr>
      <w:r>
        <w:rPr>
          <w:sz w:val="24"/>
          <w:szCs w:val="24"/>
        </w:rPr>
        <w:t xml:space="preserve">time management</w:t>
      </w:r>
    </w:p>
    <w:p>
      <w:pPr>
        <w:spacing w:after="140"/>
      </w:pPr>
      <w:r>
        <w:rPr>
          <w:sz w:val="24"/>
          <w:szCs w:val="24"/>
        </w:rPr>
        <w:t xml:space="preserve">A realistic illustration is: A designer who understands client needs and writes proposals outperforms someone who only knows software The example does not guarantee a result; it shows how a small decision can be built on real information. Start with a limited version, measure time, cost, customer satisfaction and repeat demand, and expand only after a positive result appears more than once.</w:t>
      </w:r>
    </w:p>
    <w:p>
      <w:pPr>
        <w:spacing w:after="140"/>
      </w:pPr>
      <w:r>
        <w:rPr>
          <w:sz w:val="24"/>
          <w:szCs w:val="24"/>
        </w:rPr>
        <w:t xml:space="preserve">A necessary caution is: Tools change, but learning, communication and verification remain valuable. Always ask what the most reasonable downside could be and define a loss limit before starting. Keep a simple record of prices, expenses, orders and unpaid amounts, and review it weekly. In difficult environments, resilience is built through discipline and fast adjustment, not courage alone.</w:t>
      </w:r>
    </w:p>
    <w:p>
      <w:pPr>
        <w:spacing w:after="140"/>
      </w:pPr>
      <w:r>
        <w:rPr>
          <w:sz w:val="24"/>
          <w:szCs w:val="24"/>
        </w:rPr>
        <w:t xml:space="preserve">6. Build a portfolio before asking</w:t>
      </w:r>
    </w:p>
    <w:p>
      <w:pPr>
        <w:spacing w:after="140"/>
      </w:pPr>
      <w:r>
        <w:rPr>
          <w:sz w:val="24"/>
          <w:szCs w:val="24"/>
        </w:rPr>
        <w:t xml:space="preserve">The practical point of this section is: Demonstrating ability through samples and small projects rather than claims. In Syria, general advice is not enough. The idea must become a decision that fits available resources, changing prices, uneven infrastructure, and different patterns of demand. Observe people as they are: what do they repeatedly buy, what do they postpone, which service causes frustration, and which problem is painful enough that someone will pay for a reliable solution?</w:t>
      </w:r>
    </w:p>
    <w:p>
      <w:pPr>
        <w:spacing w:after="140"/>
      </w:pPr>
      <w:r>
        <w:rPr>
          <w:sz w:val="24"/>
          <w:szCs w:val="24"/>
        </w:rPr>
        <w:t xml:space="preserve">Turn the idea into action by separating observation, decision and execution. Work through these steps in order: create three samples; explain the problem; state your role; show the result; request feedback. Do not attempt everything in one day. Record what you learn after each step, then change the plan according to evidence rather than excitement, fear, or pressure from other people.</w:t>
      </w:r>
    </w:p>
    <w:p>
      <w:pPr>
        <w:spacing w:after="140"/>
      </w:pPr>
      <w:r>
        <w:rPr>
          <w:sz w:val="24"/>
          <w:szCs w:val="24"/>
        </w:rPr>
        <w:t xml:space="preserve">create three samples</w:t>
      </w:r>
    </w:p>
    <w:p>
      <w:pPr>
        <w:spacing w:after="140"/>
      </w:pPr>
      <w:r>
        <w:rPr>
          <w:sz w:val="24"/>
          <w:szCs w:val="24"/>
        </w:rPr>
        <w:t xml:space="preserve">explain the problem</w:t>
      </w:r>
    </w:p>
    <w:p>
      <w:pPr>
        <w:spacing w:after="140"/>
      </w:pPr>
      <w:r>
        <w:rPr>
          <w:sz w:val="24"/>
          <w:szCs w:val="24"/>
        </w:rPr>
        <w:t xml:space="preserve">state your role</w:t>
      </w:r>
    </w:p>
    <w:p>
      <w:pPr>
        <w:spacing w:after="140"/>
      </w:pPr>
      <w:r>
        <w:rPr>
          <w:sz w:val="24"/>
          <w:szCs w:val="24"/>
        </w:rPr>
        <w:t xml:space="preserve">show the result</w:t>
      </w:r>
    </w:p>
    <w:p>
      <w:pPr>
        <w:spacing w:after="140"/>
      </w:pPr>
      <w:r>
        <w:rPr>
          <w:sz w:val="24"/>
          <w:szCs w:val="24"/>
        </w:rPr>
        <w:t xml:space="preserve">request feedback</w:t>
      </w:r>
    </w:p>
    <w:p>
      <w:pPr>
        <w:spacing w:after="140"/>
      </w:pPr>
      <w:r>
        <w:rPr>
          <w:sz w:val="24"/>
          <w:szCs w:val="24"/>
        </w:rPr>
        <w:t xml:space="preserve">A realistic illustration is: A junior accountant builds an inventory, invoice and reporting model for a fictional shop and uses it in interviews The example does not guarantee a result; it shows how a small decision can be built on real information. Start with a limited version, measure time, cost, customer satisfaction and repeat demand, and expand only after a positive result appears more than once.</w:t>
      </w:r>
    </w:p>
    <w:p>
      <w:pPr>
        <w:spacing w:after="140"/>
      </w:pPr>
      <w:r>
        <w:rPr>
          <w:sz w:val="24"/>
          <w:szCs w:val="24"/>
        </w:rPr>
        <w:t xml:space="preserve">A necessary caution is: Never present work you did not do or claim the full contribution of a team. Always ask what the most reasonable downside could be and define a loss limit before starting. Keep a simple record of prices, expenses, orders and unpaid amounts, and review it weekly. In difficult environments, resilience is built through discipline and fast adjustment, not courage alone.</w:t>
      </w:r>
    </w:p>
    <w:p>
      <w:pPr>
        <w:spacing w:after="140"/>
      </w:pPr>
      <w:r>
        <w:rPr>
          <w:sz w:val="24"/>
          <w:szCs w:val="24"/>
        </w:rPr>
        <w:t xml:space="preserve">7. Learn through short project cycles</w:t>
      </w:r>
    </w:p>
    <w:p>
      <w:pPr>
        <w:spacing w:after="140"/>
      </w:pPr>
      <w:r>
        <w:rPr>
          <w:sz w:val="24"/>
          <w:szCs w:val="24"/>
        </w:rPr>
        <w:t xml:space="preserve">The practical point of this section is: Changing learning from endless watching into application, review and feedback. In Syria, general advice is not enough. The idea must become a decision that fits available resources, changing prices, uneven infrastructure, and different patterns of demand. Observe people as they are: what do they repeatedly buy, what do they postpone, which service causes frustration, and which problem is painful enough that someone will pay for a reliable solution?</w:t>
      </w:r>
    </w:p>
    <w:p>
      <w:pPr>
        <w:spacing w:after="140"/>
      </w:pPr>
      <w:r>
        <w:rPr>
          <w:sz w:val="24"/>
          <w:szCs w:val="24"/>
        </w:rPr>
        <w:t xml:space="preserve">Turn the idea into action by separating observation, decision and execution. Work through these steps in order: choose a project; learn what it requires; apply it; present it; correct mistakes. Do not attempt everything in one day. Record what you learn after each step, then change the plan according to evidence rather than excitement, fear, or pressure from other people.</w:t>
      </w:r>
    </w:p>
    <w:p>
      <w:pPr>
        <w:spacing w:after="140"/>
      </w:pPr>
      <w:r>
        <w:rPr>
          <w:sz w:val="24"/>
          <w:szCs w:val="24"/>
        </w:rPr>
        <w:t xml:space="preserve">choose a project</w:t>
      </w:r>
    </w:p>
    <w:p>
      <w:pPr>
        <w:spacing w:after="140"/>
      </w:pPr>
      <w:r>
        <w:rPr>
          <w:sz w:val="24"/>
          <w:szCs w:val="24"/>
        </w:rPr>
        <w:t xml:space="preserve">learn what it requires</w:t>
      </w:r>
    </w:p>
    <w:p>
      <w:pPr>
        <w:spacing w:after="140"/>
      </w:pPr>
      <w:r>
        <w:rPr>
          <w:sz w:val="24"/>
          <w:szCs w:val="24"/>
        </w:rPr>
        <w:t xml:space="preserve">apply it</w:t>
      </w:r>
    </w:p>
    <w:p>
      <w:pPr>
        <w:spacing w:after="140"/>
      </w:pPr>
      <w:r>
        <w:rPr>
          <w:sz w:val="24"/>
          <w:szCs w:val="24"/>
        </w:rPr>
        <w:t xml:space="preserve">present it</w:t>
      </w:r>
    </w:p>
    <w:p>
      <w:pPr>
        <w:spacing w:after="140"/>
      </w:pPr>
      <w:r>
        <w:rPr>
          <w:sz w:val="24"/>
          <w:szCs w:val="24"/>
        </w:rPr>
        <w:t xml:space="preserve">correct mistakes</w:t>
      </w:r>
    </w:p>
    <w:p>
      <w:pPr>
        <w:spacing w:after="140"/>
      </w:pPr>
      <w:r>
        <w:rPr>
          <w:sz w:val="24"/>
          <w:szCs w:val="24"/>
        </w:rPr>
        <w:t xml:space="preserve">A realistic illustration is: A trainee learns spreadsheets by creating a real sales record for a nearby activity The example does not guarantee a result; it shows how a small decision can be built on real information. Start with a limited version, measure time, cost, customer satisfaction and repeat demand, and expand only after a positive result appears more than once.</w:t>
      </w:r>
    </w:p>
    <w:p>
      <w:pPr>
        <w:spacing w:after="140"/>
      </w:pPr>
      <w:r>
        <w:rPr>
          <w:sz w:val="24"/>
          <w:szCs w:val="24"/>
        </w:rPr>
        <w:t xml:space="preserve">A necessary caution is: Certificates without practice do not create employable ability. Always ask what the most reasonable downside could be and define a loss limit before starting. Keep a simple record of prices, expenses, orders and unpaid amounts, and review it weekly. In difficult environments, resilience is built through discipline and fast adjustment, not courage alone.</w:t>
      </w:r>
    </w:p>
    <w:p>
      <w:pPr>
        <w:spacing w:after="140"/>
      </w:pPr>
      <w:r>
        <w:rPr>
          <w:sz w:val="24"/>
          <w:szCs w:val="24"/>
        </w:rPr>
        <w:t xml:space="preserve">8. Use apprenticeships intelligently</w:t>
      </w:r>
    </w:p>
    <w:p>
      <w:pPr>
        <w:spacing w:after="140"/>
      </w:pPr>
      <w:r>
        <w:rPr>
          <w:sz w:val="24"/>
          <w:szCs w:val="24"/>
        </w:rPr>
        <w:t xml:space="preserve">The practical point of this section is: Gaining real experience while protecting time, dignity and safety. In Syria, general advice is not enough. The idea must become a decision that fits available resources, changing prices, uneven infrastructure, and different patterns of demand. Observe people as they are: what do they repeatedly buy, what do they postpone, which service causes frustration, and which problem is painful enough that someone will pay for a reliable solution?</w:t>
      </w:r>
    </w:p>
    <w:p>
      <w:pPr>
        <w:spacing w:after="140"/>
      </w:pPr>
      <w:r>
        <w:rPr>
          <w:sz w:val="24"/>
          <w:szCs w:val="24"/>
        </w:rPr>
        <w:t xml:space="preserve">Turn the idea into action by separating observation, decision and execution. Work through these steps in order: define learning goal; agree duration; request clear tasks; document learning. Do not attempt everything in one day. Record what you learn after each step, then change the plan according to evidence rather than excitement, fear, or pressure from other people.</w:t>
      </w:r>
    </w:p>
    <w:p>
      <w:pPr>
        <w:spacing w:after="140"/>
      </w:pPr>
      <w:r>
        <w:rPr>
          <w:sz w:val="24"/>
          <w:szCs w:val="24"/>
        </w:rPr>
        <w:t xml:space="preserve">define learning goal</w:t>
      </w:r>
    </w:p>
    <w:p>
      <w:pPr>
        <w:spacing w:after="140"/>
      </w:pPr>
      <w:r>
        <w:rPr>
          <w:sz w:val="24"/>
          <w:szCs w:val="24"/>
        </w:rPr>
        <w:t xml:space="preserve">agree duration</w:t>
      </w:r>
    </w:p>
    <w:p>
      <w:pPr>
        <w:spacing w:after="140"/>
      </w:pPr>
      <w:r>
        <w:rPr>
          <w:sz w:val="24"/>
          <w:szCs w:val="24"/>
        </w:rPr>
        <w:t xml:space="preserve">request clear tasks</w:t>
      </w:r>
    </w:p>
    <w:p>
      <w:pPr>
        <w:spacing w:after="140"/>
      </w:pPr>
      <w:r>
        <w:rPr>
          <w:sz w:val="24"/>
          <w:szCs w:val="24"/>
        </w:rPr>
        <w:t xml:space="preserve">document learning</w:t>
      </w:r>
    </w:p>
    <w:p>
      <w:pPr>
        <w:spacing w:after="140"/>
      </w:pPr>
      <w:r>
        <w:rPr>
          <w:sz w:val="24"/>
          <w:szCs w:val="24"/>
        </w:rPr>
        <w:t xml:space="preserve">A realistic illustration is: A trainee spends two months in refrigeration with a weekly skill list, then applies for specific roles The example does not guarantee a result; it shows how a small decision can be built on real information. Start with a limited version, measure time, cost, customer satisfaction and repeat demand, and expand only after a positive result appears more than once.</w:t>
      </w:r>
    </w:p>
    <w:p>
      <w:pPr>
        <w:spacing w:after="140"/>
      </w:pPr>
      <w:r>
        <w:rPr>
          <w:sz w:val="24"/>
          <w:szCs w:val="24"/>
        </w:rPr>
        <w:t xml:space="preserve">A necessary caution is: Do not accept unsafe work or open-ended exploitation under the name of training. Always ask what the most reasonable downside could be and define a loss limit before starting. Keep a simple record of prices, expenses, orders and unpaid amounts, and review it weekly. In difficult environments, resilience is built through discipline and fast adjustment, not courage alone.</w:t>
      </w:r>
    </w:p>
    <w:p>
      <w:pPr>
        <w:spacing w:after="140"/>
      </w:pPr>
      <w:r>
        <w:rPr>
          <w:sz w:val="24"/>
          <w:szCs w:val="24"/>
        </w:rPr>
        <w:t xml:space="preserve">9. Balance local and remote work</w:t>
      </w:r>
    </w:p>
    <w:p>
      <w:pPr>
        <w:spacing w:after="140"/>
      </w:pPr>
      <w:r>
        <w:rPr>
          <w:sz w:val="24"/>
          <w:szCs w:val="24"/>
        </w:rPr>
        <w:t xml:space="preserve">The practical point of this section is: Combining immediate local income with a digital path that may grow. In Syria, general advice is not enough. The idea must become a decision that fits available resources, changing prices, uneven infrastructure, and different patterns of demand. Observe people as they are: what do they repeatedly buy, what do they postpone, which service causes frustration, and which problem is painful enough that someone will pay for a reliable solution?</w:t>
      </w:r>
    </w:p>
    <w:p>
      <w:pPr>
        <w:spacing w:after="140"/>
      </w:pPr>
      <w:r>
        <w:rPr>
          <w:sz w:val="24"/>
          <w:szCs w:val="24"/>
        </w:rPr>
        <w:t xml:space="preserve">Turn the idea into action by separating observation, decision and execution. Work through these steps in order: identify local services; build digital presence; read platform rules; verify legal payment access. Do not attempt everything in one day. Record what you learn after each step, then change the plan according to evidence rather than excitement, fear, or pressure from other people.</w:t>
      </w:r>
    </w:p>
    <w:p>
      <w:pPr>
        <w:spacing w:after="140"/>
      </w:pPr>
      <w:r>
        <w:rPr>
          <w:sz w:val="24"/>
          <w:szCs w:val="24"/>
        </w:rPr>
        <w:t xml:space="preserve">identify local services</w:t>
      </w:r>
    </w:p>
    <w:p>
      <w:pPr>
        <w:spacing w:after="140"/>
      </w:pPr>
      <w:r>
        <w:rPr>
          <w:sz w:val="24"/>
          <w:szCs w:val="24"/>
        </w:rPr>
        <w:t xml:space="preserve">build digital presence</w:t>
      </w:r>
    </w:p>
    <w:p>
      <w:pPr>
        <w:spacing w:after="140"/>
      </w:pPr>
      <w:r>
        <w:rPr>
          <w:sz w:val="24"/>
          <w:szCs w:val="24"/>
        </w:rPr>
        <w:t xml:space="preserve">read platform rules</w:t>
      </w:r>
    </w:p>
    <w:p>
      <w:pPr>
        <w:spacing w:after="140"/>
      </w:pPr>
      <w:r>
        <w:rPr>
          <w:sz w:val="24"/>
          <w:szCs w:val="24"/>
        </w:rPr>
        <w:t xml:space="preserve">verify legal payment access</w:t>
      </w:r>
    </w:p>
    <w:p>
      <w:pPr>
        <w:spacing w:after="140"/>
      </w:pPr>
      <w:r>
        <w:rPr>
          <w:sz w:val="24"/>
          <w:szCs w:val="24"/>
        </w:rPr>
        <w:t xml:space="preserve">A realistic illustration is: A translator works with local offices, builds digital samples and tests external opportunities that are legally available The example does not guarantee a result; it shows how a small decision can be built on real information. Start with a limited version, measure time, cost, customer satisfaction and repeat demand, and expand only after a positive result appears more than once.</w:t>
      </w:r>
    </w:p>
    <w:p>
      <w:pPr>
        <w:spacing w:after="140"/>
      </w:pPr>
      <w:r>
        <w:rPr>
          <w:sz w:val="24"/>
          <w:szCs w:val="24"/>
        </w:rPr>
        <w:t xml:space="preserve">A necessary caution is: Never bypass platform or payment restrictions; verify current eligibility and compliance. Always ask what the most reasonable downside could be and define a loss limit before starting. Keep a simple record of prices, expenses, orders and unpaid amounts, and review it weekly. In difficult environments, resilience is built through discipline and fast adjustment, not courage alone.</w:t>
      </w:r>
    </w:p>
    <w:p>
      <w:pPr>
        <w:spacing w:after="140"/>
      </w:pPr>
      <w:r>
        <w:rPr>
          <w:sz w:val="24"/>
          <w:szCs w:val="24"/>
        </w:rPr>
        <w:t xml:space="preserve">10. Write a results-based CV</w:t>
      </w:r>
    </w:p>
    <w:p>
      <w:pPr>
        <w:spacing w:after="140"/>
      </w:pPr>
      <w:r>
        <w:rPr>
          <w:sz w:val="24"/>
          <w:szCs w:val="24"/>
        </w:rPr>
        <w:t xml:space="preserve">The practical point of this section is: Presenting experience as understandable impact rather than generic duties. In Syria, general advice is not enough. The idea must become a decision that fits available resources, changing prices, uneven infrastructure, and different patterns of demand. Observe people as they are: what do they repeatedly buy, what do they postpone, which service causes frustration, and which problem is painful enough that someone will pay for a reliable solution?</w:t>
      </w:r>
    </w:p>
    <w:p>
      <w:pPr>
        <w:spacing w:after="140"/>
      </w:pPr>
      <w:r>
        <w:rPr>
          <w:sz w:val="24"/>
          <w:szCs w:val="24"/>
        </w:rPr>
        <w:t xml:space="preserve">Turn the idea into action by separating observation, decision and execution. Work through these steps in order: start with summary; use action verbs; add truthful numbers; customise; proofread. Do not attempt everything in one day. Record what you learn after each step, then change the plan according to evidence rather than excitement, fear, or pressure from other people.</w:t>
      </w:r>
    </w:p>
    <w:p>
      <w:pPr>
        <w:spacing w:after="140"/>
      </w:pPr>
      <w:r>
        <w:rPr>
          <w:sz w:val="24"/>
          <w:szCs w:val="24"/>
        </w:rPr>
        <w:t xml:space="preserve">start with summary</w:t>
      </w:r>
    </w:p>
    <w:p>
      <w:pPr>
        <w:spacing w:after="140"/>
      </w:pPr>
      <w:r>
        <w:rPr>
          <w:sz w:val="24"/>
          <w:szCs w:val="24"/>
        </w:rPr>
        <w:t xml:space="preserve">use action verbs</w:t>
      </w:r>
    </w:p>
    <w:p>
      <w:pPr>
        <w:spacing w:after="140"/>
      </w:pPr>
      <w:r>
        <w:rPr>
          <w:sz w:val="24"/>
          <w:szCs w:val="24"/>
        </w:rPr>
        <w:t xml:space="preserve">add truthful numbers</w:t>
      </w:r>
    </w:p>
    <w:p>
      <w:pPr>
        <w:spacing w:after="140"/>
      </w:pPr>
      <w:r>
        <w:rPr>
          <w:sz w:val="24"/>
          <w:szCs w:val="24"/>
        </w:rPr>
        <w:t xml:space="preserve">customise</w:t>
      </w:r>
    </w:p>
    <w:p>
      <w:pPr>
        <w:spacing w:after="140"/>
      </w:pPr>
      <w:r>
        <w:rPr>
          <w:sz w:val="24"/>
          <w:szCs w:val="24"/>
        </w:rPr>
        <w:t xml:space="preserve">proofread</w:t>
      </w:r>
    </w:p>
    <w:p>
      <w:pPr>
        <w:spacing w:after="140"/>
      </w:pPr>
      <w:r>
        <w:rPr>
          <w:sz w:val="24"/>
          <w:szCs w:val="24"/>
        </w:rPr>
        <w:t xml:space="preserve">A realistic illustration is: Instead of responsible for stock, a candidate writes reduced counting errors through a weekly record The example does not guarantee a result; it shows how a small decision can be built on real information. Start with a limited version, measure time, cost, customer satisfaction and repeat demand, and expand only after a positive result appears more than once.</w:t>
      </w:r>
    </w:p>
    <w:p>
      <w:pPr>
        <w:spacing w:after="140"/>
      </w:pPr>
      <w:r>
        <w:rPr>
          <w:sz w:val="24"/>
          <w:szCs w:val="24"/>
        </w:rPr>
        <w:t xml:space="preserve">A necessary caution is: Do not invent numbers or experience; trust is more valuable than exaggeration. Always ask what the most reasonable downside could be and define a loss limit before starting. Keep a simple record of prices, expenses, orders and unpaid amounts, and review it weekly. In difficult environments, resilience is built through discipline and fast adjustment, not courage alone.</w:t>
      </w:r>
    </w:p>
    <w:p>
      <w:pPr>
        <w:spacing w:after="140"/>
      </w:pPr>
      <w:r>
        <w:rPr>
          <w:sz w:val="24"/>
          <w:szCs w:val="24"/>
        </w:rPr>
        <w:t xml:space="preserve">11. Prepare for interviews and negotiation</w:t>
      </w:r>
    </w:p>
    <w:p>
      <w:pPr>
        <w:spacing w:after="140"/>
      </w:pPr>
      <w:r>
        <w:rPr>
          <w:sz w:val="24"/>
          <w:szCs w:val="24"/>
        </w:rPr>
        <w:t xml:space="preserve">The practical point of this section is: Turning the interview into a discussion about problems, value and expectations. In Syria, general advice is not enough. The idea must become a decision that fits available resources, changing prices, uneven infrastructure, and different patterns of demand. Observe people as they are: what do they repeatedly buy, what do they postpone, which service causes frustration, and which problem is painful enough that someone will pay for a reliable solution?</w:t>
      </w:r>
    </w:p>
    <w:p>
      <w:pPr>
        <w:spacing w:after="140"/>
      </w:pPr>
      <w:r>
        <w:rPr>
          <w:sz w:val="24"/>
          <w:szCs w:val="24"/>
        </w:rPr>
        <w:t xml:space="preserve">Turn the idea into action by separating observation, decision and execution. Work through these steps in order: prepare examples; ask about role; understand hours; discuss pay clearly; document agreement. Do not attempt everything in one day. Record what you learn after each step, then change the plan according to evidence rather than excitement, fear, or pressure from other people.</w:t>
      </w:r>
    </w:p>
    <w:p>
      <w:pPr>
        <w:spacing w:after="140"/>
      </w:pPr>
      <w:r>
        <w:rPr>
          <w:sz w:val="24"/>
          <w:szCs w:val="24"/>
        </w:rPr>
        <w:t xml:space="preserve">prepare examples</w:t>
      </w:r>
    </w:p>
    <w:p>
      <w:pPr>
        <w:spacing w:after="140"/>
      </w:pPr>
      <w:r>
        <w:rPr>
          <w:sz w:val="24"/>
          <w:szCs w:val="24"/>
        </w:rPr>
        <w:t xml:space="preserve">ask about role</w:t>
      </w:r>
    </w:p>
    <w:p>
      <w:pPr>
        <w:spacing w:after="140"/>
      </w:pPr>
      <w:r>
        <w:rPr>
          <w:sz w:val="24"/>
          <w:szCs w:val="24"/>
        </w:rPr>
        <w:t xml:space="preserve">understand hours</w:t>
      </w:r>
    </w:p>
    <w:p>
      <w:pPr>
        <w:spacing w:after="140"/>
      </w:pPr>
      <w:r>
        <w:rPr>
          <w:sz w:val="24"/>
          <w:szCs w:val="24"/>
        </w:rPr>
        <w:t xml:space="preserve">discuss pay clearly</w:t>
      </w:r>
    </w:p>
    <w:p>
      <w:pPr>
        <w:spacing w:after="140"/>
      </w:pPr>
      <w:r>
        <w:rPr>
          <w:sz w:val="24"/>
          <w:szCs w:val="24"/>
        </w:rPr>
        <w:t xml:space="preserve">document agreement</w:t>
      </w:r>
    </w:p>
    <w:p>
      <w:pPr>
        <w:spacing w:after="140"/>
      </w:pPr>
      <w:r>
        <w:rPr>
          <w:sz w:val="24"/>
          <w:szCs w:val="24"/>
        </w:rPr>
        <w:t xml:space="preserve">A realistic illustration is: A candidate explains the steps used to calm an angry customer rather than saying only that communication is strong The example does not guarantee a result; it shows how a small decision can be built on real information. Start with a limited version, measure time, cost, customer satisfaction and repeat demand, and expand only after a positive result appears more than once.</w:t>
      </w:r>
    </w:p>
    <w:p>
      <w:pPr>
        <w:spacing w:after="140"/>
      </w:pPr>
      <w:r>
        <w:rPr>
          <w:sz w:val="24"/>
          <w:szCs w:val="24"/>
        </w:rPr>
        <w:t xml:space="preserve">A necessary caution is: Do not accept vague conditions or unsafe duties without clarity. Always ask what the most reasonable downside could be and define a loss limit before starting. Keep a simple record of prices, expenses, orders and unpaid amounts, and review it weekly. In difficult environments, resilience is built through discipline and fast adjustment, not courage alone.</w:t>
      </w:r>
    </w:p>
    <w:p>
      <w:pPr>
        <w:spacing w:after="140"/>
      </w:pPr>
      <w:r>
        <w:rPr>
          <w:sz w:val="24"/>
          <w:szCs w:val="24"/>
        </w:rPr>
        <w:t xml:space="preserve">12. Execute a twelve-month plan</w:t>
      </w:r>
    </w:p>
    <w:p>
      <w:pPr>
        <w:spacing w:after="140"/>
      </w:pPr>
      <w:r>
        <w:rPr>
          <w:sz w:val="24"/>
          <w:szCs w:val="24"/>
        </w:rPr>
        <w:t xml:space="preserve">The practical point of this section is: Dividing learning, projects, experience and specialisation into measurable phases. In Syria, general advice is not enough. The idea must become a decision that fits available resources, changing prices, uneven infrastructure, and different patterns of demand. Observe people as they are: what do they repeatedly buy, what do they postpone, which service causes frustration, and which problem is painful enough that someone will pay for a reliable solution?</w:t>
      </w:r>
    </w:p>
    <w:p>
      <w:pPr>
        <w:spacing w:after="140"/>
      </w:pPr>
      <w:r>
        <w:rPr>
          <w:sz w:val="24"/>
          <w:szCs w:val="24"/>
        </w:rPr>
        <w:t xml:space="preserve">Turn the idea into action by separating observation, decision and execution. Work through these steps in order: three months foundations; three projects; three experience; three specialisation. Do not attempt everything in one day. Record what you learn after each step, then change the plan according to evidence rather than excitement, fear, or pressure from other people.</w:t>
      </w:r>
    </w:p>
    <w:p>
      <w:pPr>
        <w:spacing w:after="140"/>
      </w:pPr>
      <w:r>
        <w:rPr>
          <w:sz w:val="24"/>
          <w:szCs w:val="24"/>
        </w:rPr>
        <w:t xml:space="preserve">three months foundations</w:t>
      </w:r>
    </w:p>
    <w:p>
      <w:pPr>
        <w:spacing w:after="140"/>
      </w:pPr>
      <w:r>
        <w:rPr>
          <w:sz w:val="24"/>
          <w:szCs w:val="24"/>
        </w:rPr>
        <w:t xml:space="preserve">three projects</w:t>
      </w:r>
    </w:p>
    <w:p>
      <w:pPr>
        <w:spacing w:after="140"/>
      </w:pPr>
      <w:r>
        <w:rPr>
          <w:sz w:val="24"/>
          <w:szCs w:val="24"/>
        </w:rPr>
        <w:t xml:space="preserve">three experience</w:t>
      </w:r>
    </w:p>
    <w:p>
      <w:pPr>
        <w:spacing w:after="140"/>
      </w:pPr>
      <w:r>
        <w:rPr>
          <w:sz w:val="24"/>
          <w:szCs w:val="24"/>
        </w:rPr>
        <w:t xml:space="preserve">three specialisation</w:t>
      </w:r>
    </w:p>
    <w:p>
      <w:pPr>
        <w:spacing w:after="140"/>
      </w:pPr>
      <w:r>
        <w:rPr>
          <w:sz w:val="24"/>
          <w:szCs w:val="24"/>
        </w:rPr>
        <w:t xml:space="preserve">A realistic illustration is: After a year, the learner has a portfolio, two references, a real project and a clear direction The example does not guarantee a result; it shows how a small decision can be built on real information. Start with a limited version, measure time, cost, customer satisfaction and repeat demand, and expand only after a positive result appears more than once.</w:t>
      </w:r>
    </w:p>
    <w:p>
      <w:pPr>
        <w:spacing w:after="140"/>
      </w:pPr>
      <w:r>
        <w:rPr>
          <w:sz w:val="24"/>
          <w:szCs w:val="24"/>
        </w:rPr>
        <w:t xml:space="preserve">A necessary caution is: Do not change field every week; review every three months using evidence. Always ask what the most reasonable downside could be and define a loss limit before starting. Keep a simple record of prices, expenses, orders and unpaid amounts, and review it weekly. In difficult environments, resilience is built through discipline and fast adjustment, not courage alone.</w:t>
      </w:r>
    </w:p>
    <w:p>
      <w:pPr>
        <w:spacing w:after="140"/>
      </w:pPr>
      <w:r>
        <w:rPr>
          <w:sz w:val="24"/>
          <w:szCs w:val="24"/>
        </w:rPr>
        <w:t xml:space="preserve">Action workbook</w:t>
      </w:r>
    </w:p>
    <w:p>
      <w:pPr>
        <w:spacing w:after="140"/>
      </w:pPr>
      <w:r>
        <w:rPr>
          <w:sz w:val="24"/>
          <w:szCs w:val="24"/>
        </w:rPr>
        <w:t xml:space="preserve">Field question</w:t>
      </w:r>
    </w:p>
    <w:p>
      <w:pPr>
        <w:spacing w:after="140"/>
      </w:pPr>
      <w:r>
        <w:rPr>
          <w:sz w:val="24"/>
          <w:szCs w:val="24"/>
        </w:rPr>
        <w:t xml:space="preserve">Who exactly are you trying to serve? Write an approximate age, location, normal day and main frustration. Avoid the word everyone; a clear person makes testing easier.</w:t>
      </w:r>
    </w:p>
    <w:p>
      <w:pPr>
        <w:spacing w:after="140"/>
      </w:pPr>
      <w:r>
        <w:rPr>
          <w:sz w:val="24"/>
          <w:szCs w:val="24"/>
        </w:rPr>
        <w:t xml:space="preserve">Evidence test</w:t>
      </w:r>
    </w:p>
    <w:p>
      <w:pPr>
        <w:spacing w:after="140"/>
      </w:pPr>
      <w:r>
        <w:rPr>
          <w:sz w:val="24"/>
          <w:szCs w:val="24"/>
        </w:rPr>
        <w:t xml:space="preserve">What evidence would make you say that the idea works? Choose a simple number such as five paid orders, three serious interviews, or ten households that actually participate.</w:t>
      </w:r>
    </w:p>
    <w:p>
      <w:pPr>
        <w:spacing w:after="140"/>
      </w:pPr>
      <w:r>
        <w:rPr>
          <w:sz w:val="24"/>
          <w:szCs w:val="24"/>
        </w:rPr>
        <w:t xml:space="preserve">Loss limit</w:t>
      </w:r>
    </w:p>
    <w:p>
      <w:pPr>
        <w:spacing w:after="140"/>
      </w:pPr>
      <w:r>
        <w:rPr>
          <w:sz w:val="24"/>
          <w:szCs w:val="24"/>
        </w:rPr>
        <w:t xml:space="preserve">Define the money and time you can risk without harming essential needs. When the limit is reached, stop and review rather than chasing the loss.</w:t>
      </w:r>
    </w:p>
    <w:p>
      <w:pPr>
        <w:spacing w:after="140"/>
      </w:pPr>
      <w:r>
        <w:rPr>
          <w:sz w:val="24"/>
          <w:szCs w:val="24"/>
        </w:rPr>
        <w:t xml:space="preserve">Weekly plan</w:t>
      </w:r>
    </w:p>
    <w:p>
      <w:pPr>
        <w:spacing w:after="140"/>
      </w:pPr>
      <w:r>
        <w:rPr>
          <w:sz w:val="24"/>
          <w:szCs w:val="24"/>
        </w:rPr>
        <w:t xml:space="preserve">Turn the goal into only three weekly tasks: one research task, one execution task and one review task. Too many tasks hide priorities.</w:t>
      </w:r>
    </w:p>
    <w:p>
      <w:pPr>
        <w:spacing w:after="140"/>
      </w:pPr>
      <w:r>
        <w:rPr>
          <w:sz w:val="24"/>
          <w:szCs w:val="24"/>
        </w:rPr>
        <w:t xml:space="preserve">Trust indicator</w:t>
      </w:r>
    </w:p>
    <w:p>
      <w:pPr>
        <w:spacing w:after="140"/>
      </w:pPr>
      <w:r>
        <w:rPr>
          <w:sz w:val="24"/>
          <w:szCs w:val="24"/>
        </w:rPr>
        <w:t xml:space="preserve">Write how you will demonstrate reliability: a deadline, receipt, update, complaint policy or sample. Trust grows from visible behaviour.</w:t>
      </w:r>
    </w:p>
    <w:p>
      <w:pPr>
        <w:spacing w:after="140"/>
      </w:pPr>
      <w:r>
        <w:rPr>
          <w:sz w:val="24"/>
          <w:szCs w:val="24"/>
        </w:rPr>
        <w:t xml:space="preserve">Relationship map</w:t>
      </w:r>
    </w:p>
    <w:p>
      <w:pPr>
        <w:spacing w:after="140"/>
      </w:pPr>
      <w:r>
        <w:rPr>
          <w:sz w:val="24"/>
          <w:szCs w:val="24"/>
        </w:rPr>
        <w:t xml:space="preserve">List five people or businesses that can provide information, referrals or experience, not necessarily money. Ask a specific question.</w:t>
      </w:r>
    </w:p>
    <w:p>
      <w:pPr>
        <w:spacing w:after="140"/>
      </w:pPr>
      <w:r>
        <w:rPr>
          <w:sz w:val="24"/>
          <w:szCs w:val="24"/>
        </w:rPr>
        <w:t xml:space="preserve">Monthly review</w:t>
      </w:r>
    </w:p>
    <w:p>
      <w:pPr>
        <w:spacing w:after="140"/>
      </w:pPr>
      <w:r>
        <w:rPr>
          <w:sz w:val="24"/>
          <w:szCs w:val="24"/>
        </w:rPr>
        <w:t xml:space="preserve">At month end, write what worked, failed and changed in the market. Choose one adjustment rather than changing everything.</w:t>
      </w:r>
    </w:p>
    <w:p>
      <w:pPr>
        <w:spacing w:after="140"/>
      </w:pPr>
      <w:r>
        <w:rPr>
          <w:sz w:val="24"/>
          <w:szCs w:val="24"/>
        </w:rPr>
        <w:t xml:space="preserve">Alternative plan</w:t>
      </w:r>
    </w:p>
    <w:p>
      <w:pPr>
        <w:spacing w:after="140"/>
      </w:pPr>
      <w:r>
        <w:rPr>
          <w:sz w:val="24"/>
          <w:szCs w:val="24"/>
        </w:rPr>
        <w:t xml:space="preserve">If demand falls or cost rises, what nearby service can use the same skill or tool? Flexibility begins before the crisis.</w:t>
      </w:r>
    </w:p>
    <w:p>
      <w:pPr>
        <w:spacing w:after="140"/>
      </w:pPr>
      <w:r>
        <w:rPr>
          <w:sz w:val="24"/>
          <w:szCs w:val="24"/>
        </w:rPr>
        <w:t xml:space="preserve">Quality standard</w:t>
      </w:r>
    </w:p>
    <w:p>
      <w:pPr>
        <w:spacing w:after="140"/>
      </w:pPr>
      <w:r>
        <w:rPr>
          <w:sz w:val="24"/>
          <w:szCs w:val="24"/>
        </w:rPr>
        <w:t xml:space="preserve">Set three customer-visible standards: delivery time, cleanliness or accuracy, and error correction. Monitor them each time.</w:t>
      </w:r>
    </w:p>
    <w:p>
      <w:pPr>
        <w:spacing w:after="140"/>
      </w:pPr>
      <w:r>
        <w:rPr>
          <w:sz w:val="24"/>
          <w:szCs w:val="24"/>
        </w:rPr>
        <w:t xml:space="preserve">Continuation decision</w:t>
      </w:r>
    </w:p>
    <w:p>
      <w:pPr>
        <w:spacing w:after="140"/>
      </w:pPr>
      <w:r>
        <w:rPr>
          <w:sz w:val="24"/>
          <w:szCs w:val="24"/>
        </w:rPr>
        <w:t xml:space="preserve">Do not ask only whether you like the idea. Ask whether it creates value, can repeat and protects your health, time and dignity.</w:t>
      </w:r>
    </w:p>
    <w:p>
      <w:pPr>
        <w:spacing w:after="140"/>
      </w:pPr>
      <w:r>
        <w:rPr>
          <w:sz w:val="24"/>
          <w:szCs w:val="24"/>
        </w:rPr>
        <w:t xml:space="preserve">Useful internal links</w:t>
      </w:r>
    </w:p>
    <w:p>
      <w:pPr>
        <w:spacing w:after="140"/>
      </w:pPr>
      <w:r>
        <w:rPr>
          <w:sz w:val="24"/>
          <w:szCs w:val="24"/>
        </w:rPr>
        <w:t xml:space="preserve">Explore BSouria articles</w:t>
      </w:r>
    </w:p>
    <w:p>
      <w:pPr>
        <w:spacing w:after="140"/>
      </w:pPr>
      <w:r>
        <w:rPr>
          <w:sz w:val="24"/>
          <w:szCs w:val="24"/>
        </w:rPr>
        <w:t xml:space="preserve">Syrian business directory</w:t>
      </w:r>
    </w:p>
    <w:p>
      <w:pPr>
        <w:spacing w:after="140"/>
      </w:pPr>
      <w:r>
        <w:rPr>
          <w:sz w:val="24"/>
          <w:szCs w:val="24"/>
        </w:rPr>
        <w:t xml:space="preserve">Platform home page</w:t>
      </w:r>
    </w:p>
    <w:p>
      <w:pPr>
        <w:spacing w:after="140"/>
      </w:pPr>
      <w:r>
        <w:rPr>
          <w:sz w:val="24"/>
          <w:szCs w:val="24"/>
        </w:rPr>
        <w:t xml:space="preserve">Sources and resources</w:t>
      </w:r>
    </w:p>
    <w:p>
      <w:pPr>
        <w:spacing w:after="140"/>
      </w:pPr>
      <w:r>
        <w:rPr>
          <w:sz w:val="24"/>
          <w:szCs w:val="24"/>
        </w:rPr>
        <w:t xml:space="preserve">ILO: Skills profiling of Syrian returnees</w:t>
      </w:r>
    </w:p>
    <w:p>
      <w:pPr>
        <w:spacing w:after="140"/>
      </w:pPr>
      <w:r>
        <w:rPr>
          <w:sz w:val="24"/>
          <w:szCs w:val="24"/>
        </w:rPr>
        <w:t xml:space="preserve">ILO: Syrian youth and labour-market challenges</w:t>
      </w:r>
    </w:p>
    <w:p>
      <w:pPr>
        <w:spacing w:after="140"/>
      </w:pPr>
      <w:r>
        <w:rPr>
          <w:sz w:val="24"/>
          <w:szCs w:val="24"/>
        </w:rPr>
        <w:t xml:space="preserve">ILO: Promoting decent work in Syria’s transition</w:t>
      </w:r>
    </w:p>
    <w:p>
      <w:pPr>
        <w:spacing w:after="140"/>
      </w:pPr>
      <w:r>
        <w:rPr>
          <w:sz w:val="24"/>
          <w:szCs w:val="24"/>
        </w:rPr>
        <w:t xml:space="preserve">ILO: Green jobs and skills in Syria</w:t>
      </w:r>
    </w:p>
    <w:p>
      <w:pPr>
        <w:spacing w:after="140"/>
      </w:pPr>
      <w:r>
        <w:rPr>
          <w:sz w:val="24"/>
          <w:szCs w:val="24"/>
        </w:rPr>
        <w:t xml:space="preserve">World Bank: The digital opportunity in MENA</w:t>
      </w:r>
    </w:p>
    <w:p>
      <w:pPr>
        <w:spacing w:after="140"/>
      </w:pPr>
      <w:r>
        <w:rPr>
          <w:sz w:val="24"/>
          <w:szCs w:val="24"/>
        </w:rPr>
        <w:t xml:space="preserve">UNDP: Jobs, enterprise and a path forward in Syria</w:t>
      </w:r>
    </w:p>
    <w:p>
      <w:pPr>
        <w:spacing w:after="140"/>
      </w:pPr>
      <w:r>
        <w:rPr>
          <w:sz w:val="24"/>
          <w:szCs w:val="24"/>
        </w:rPr>
        <w:t xml:space="preserve">Note: This material is educational, not legal or financial advice. Verify current local rules, licences, taxes, payment availability and banking restrictions before making commitments.</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The Skills Map for Syria: How to Build a Career Locally and Remotely</dc:title>
  <dc:creator>Ander</dc:creator>
  <cp:lastModifiedBy>Bsouria</cp:lastModifiedBy>
  <dcterms:created xsi:type="dcterms:W3CDTF">2026-09-22T10:46:31Z</dcterms:created>
</cp:coreProperties>
</file>